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6DD8F275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BC35F8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36DA6A51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BC35F8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0E1191FF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Saúde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do Estado-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271ADE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271ADE">
        <w:rPr>
          <w:rFonts w:ascii="Times New Roman" w:hAnsi="Times New Roman"/>
          <w:b/>
          <w:bCs/>
          <w:color w:val="000000"/>
          <w:sz w:val="24"/>
          <w:szCs w:val="24"/>
        </w:rPr>
        <w:t>r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271ADE">
        <w:rPr>
          <w:rFonts w:ascii="Times New Roman" w:hAnsi="Times New Roman"/>
          <w:b/>
          <w:bCs/>
          <w:color w:val="000000"/>
          <w:sz w:val="24"/>
          <w:szCs w:val="24"/>
        </w:rPr>
        <w:t xml:space="preserve">meio do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senhor 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cretário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Tiago Fernandes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aquisição de 01 (uma) ambulância para 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3C3573">
        <w:rPr>
          <w:rFonts w:ascii="Times New Roman" w:hAnsi="Times New Roman"/>
          <w:b/>
          <w:bCs/>
          <w:sz w:val="24"/>
          <w:szCs w:val="24"/>
        </w:rPr>
        <w:t>Peri Mirim</w:t>
      </w:r>
      <w:r w:rsidR="00842FFB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043B7940" w:rsidR="0055317E" w:rsidRDefault="00697CEF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97CEF">
        <w:rPr>
          <w:rFonts w:ascii="Times New Roman" w:hAnsi="Times New Roman"/>
          <w:color w:val="000000" w:themeColor="text1"/>
          <w:sz w:val="24"/>
          <w:szCs w:val="24"/>
        </w:rPr>
        <w:t>A frota atual de ambulâncias do município de Peri Mirim, ou a falta dela, tem sido um problema grave para a população. A ausência de um veículo adequado para o transporte de pacientes em casos de urgência e emergência compromete o atendimento médico e coloca em risco a vida dos moradores, especialmente aqueles que precisam ser transferidos para hospitais de maior complexidade em outras cidades. A aquisição de uma nova ambulância é fundamental para garantir um serviço de socorro rápido e seguro, o que é um direito básico de todo cidadão.</w:t>
      </w:r>
      <w:r w:rsidR="00FD17A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650F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61DA3A17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BC35F8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697CEF">
        <w:rPr>
          <w:rFonts w:ascii="Times New Roman" w:hAnsi="Times New Roman"/>
          <w:color w:val="000000" w:themeColor="text1"/>
          <w:sz w:val="24"/>
          <w:szCs w:val="24"/>
        </w:rPr>
        <w:t>AGOST</w:t>
      </w:r>
      <w:r w:rsidR="00BC35F8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BC35F8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C6E09" w14:textId="77777777" w:rsidR="00992555" w:rsidRDefault="00992555">
      <w:r>
        <w:separator/>
      </w:r>
    </w:p>
  </w:endnote>
  <w:endnote w:type="continuationSeparator" w:id="0">
    <w:p w14:paraId="7A61347B" w14:textId="77777777" w:rsidR="00992555" w:rsidRDefault="00992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A5306" w14:textId="77777777" w:rsidR="00992555" w:rsidRDefault="00992555">
      <w:r>
        <w:separator/>
      </w:r>
    </w:p>
  </w:footnote>
  <w:footnote w:type="continuationSeparator" w:id="0">
    <w:p w14:paraId="1C0C2367" w14:textId="77777777" w:rsidR="00992555" w:rsidRDefault="00992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33DA8"/>
    <w:rsid w:val="00043388"/>
    <w:rsid w:val="00057EE0"/>
    <w:rsid w:val="00072FD3"/>
    <w:rsid w:val="000B6180"/>
    <w:rsid w:val="000F114D"/>
    <w:rsid w:val="00117476"/>
    <w:rsid w:val="001239DB"/>
    <w:rsid w:val="002353E6"/>
    <w:rsid w:val="002417A5"/>
    <w:rsid w:val="0024787B"/>
    <w:rsid w:val="00271ADE"/>
    <w:rsid w:val="00277EEF"/>
    <w:rsid w:val="00287A0F"/>
    <w:rsid w:val="002D6541"/>
    <w:rsid w:val="00320006"/>
    <w:rsid w:val="00361570"/>
    <w:rsid w:val="003948C6"/>
    <w:rsid w:val="003A0BBA"/>
    <w:rsid w:val="003A481B"/>
    <w:rsid w:val="003C3573"/>
    <w:rsid w:val="003E4BFD"/>
    <w:rsid w:val="00424F98"/>
    <w:rsid w:val="00435B76"/>
    <w:rsid w:val="00444BAA"/>
    <w:rsid w:val="00447988"/>
    <w:rsid w:val="00474B6D"/>
    <w:rsid w:val="00484F36"/>
    <w:rsid w:val="0051188A"/>
    <w:rsid w:val="00513B1E"/>
    <w:rsid w:val="00542E19"/>
    <w:rsid w:val="0055317E"/>
    <w:rsid w:val="0057717C"/>
    <w:rsid w:val="0060625F"/>
    <w:rsid w:val="00625AB8"/>
    <w:rsid w:val="0064576B"/>
    <w:rsid w:val="006464C8"/>
    <w:rsid w:val="006604EB"/>
    <w:rsid w:val="006650F5"/>
    <w:rsid w:val="00681799"/>
    <w:rsid w:val="00697CEF"/>
    <w:rsid w:val="006F0312"/>
    <w:rsid w:val="006F21E0"/>
    <w:rsid w:val="00717365"/>
    <w:rsid w:val="00762C29"/>
    <w:rsid w:val="00770CF6"/>
    <w:rsid w:val="00776E0A"/>
    <w:rsid w:val="00842FFB"/>
    <w:rsid w:val="008F1761"/>
    <w:rsid w:val="008F2552"/>
    <w:rsid w:val="00906414"/>
    <w:rsid w:val="00922869"/>
    <w:rsid w:val="00954BA0"/>
    <w:rsid w:val="009641CD"/>
    <w:rsid w:val="00986F1C"/>
    <w:rsid w:val="00992555"/>
    <w:rsid w:val="009C77BE"/>
    <w:rsid w:val="00A04E52"/>
    <w:rsid w:val="00A30BDF"/>
    <w:rsid w:val="00A45A62"/>
    <w:rsid w:val="00A510DC"/>
    <w:rsid w:val="00A55D92"/>
    <w:rsid w:val="00A65C91"/>
    <w:rsid w:val="00A7484B"/>
    <w:rsid w:val="00A925B0"/>
    <w:rsid w:val="00AA3156"/>
    <w:rsid w:val="00AE5F0D"/>
    <w:rsid w:val="00AF39E0"/>
    <w:rsid w:val="00B22301"/>
    <w:rsid w:val="00B77DE8"/>
    <w:rsid w:val="00BA730B"/>
    <w:rsid w:val="00BB16F7"/>
    <w:rsid w:val="00BC35F8"/>
    <w:rsid w:val="00C24794"/>
    <w:rsid w:val="00C476C3"/>
    <w:rsid w:val="00CA0B42"/>
    <w:rsid w:val="00CB4E7C"/>
    <w:rsid w:val="00CB7940"/>
    <w:rsid w:val="00CC3969"/>
    <w:rsid w:val="00CD7223"/>
    <w:rsid w:val="00D00B17"/>
    <w:rsid w:val="00D06D2C"/>
    <w:rsid w:val="00D06F4B"/>
    <w:rsid w:val="00D36EBE"/>
    <w:rsid w:val="00D504D3"/>
    <w:rsid w:val="00D50B96"/>
    <w:rsid w:val="00D801B2"/>
    <w:rsid w:val="00DC5715"/>
    <w:rsid w:val="00DD4457"/>
    <w:rsid w:val="00E0787A"/>
    <w:rsid w:val="00E124C6"/>
    <w:rsid w:val="00E24C43"/>
    <w:rsid w:val="00E2529A"/>
    <w:rsid w:val="00E37F56"/>
    <w:rsid w:val="00E4573D"/>
    <w:rsid w:val="00EA1DBE"/>
    <w:rsid w:val="00EB0D5C"/>
    <w:rsid w:val="00EC0B68"/>
    <w:rsid w:val="00EF492A"/>
    <w:rsid w:val="00EF645A"/>
    <w:rsid w:val="00F04DF9"/>
    <w:rsid w:val="00F151F8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44</cp:revision>
  <cp:lastPrinted>2025-08-04T11:40:00Z</cp:lastPrinted>
  <dcterms:created xsi:type="dcterms:W3CDTF">2018-02-19T20:39:00Z</dcterms:created>
  <dcterms:modified xsi:type="dcterms:W3CDTF">2025-08-04T11:40:00Z</dcterms:modified>
</cp:coreProperties>
</file>