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978FF" w14:textId="12387A64" w:rsidR="003B38EB" w:rsidRPr="00CA651A" w:rsidRDefault="003B38EB" w:rsidP="003B38EB">
      <w:pPr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PROJETO DE RESOLUÇÃO LEGISLATIVA Nº          /202</w:t>
      </w:r>
      <w:r w:rsidR="0083247C">
        <w:rPr>
          <w:rFonts w:ascii="Times New Roman" w:hAnsi="Times New Roman" w:cs="Times New Roman"/>
          <w:b/>
          <w:sz w:val="24"/>
          <w:szCs w:val="24"/>
        </w:rPr>
        <w:t>6</w:t>
      </w:r>
    </w:p>
    <w:p w14:paraId="6723BB6E" w14:textId="77777777" w:rsidR="003B38EB" w:rsidRPr="00CA651A" w:rsidRDefault="003B38EB" w:rsidP="003B38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DA6145" w14:textId="77777777" w:rsidR="003B38EB" w:rsidRPr="00CA651A" w:rsidRDefault="003B38EB" w:rsidP="003B38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D28D00" w14:textId="66224DCE" w:rsidR="003B38EB" w:rsidRPr="00CA651A" w:rsidRDefault="003B38EB" w:rsidP="003B38EB">
      <w:pPr>
        <w:pStyle w:val="Ttulo1"/>
        <w:ind w:left="4962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A651A">
        <w:rPr>
          <w:rFonts w:ascii="Times New Roman" w:hAnsi="Times New Roman" w:cs="Times New Roman"/>
          <w:color w:val="auto"/>
          <w:sz w:val="24"/>
          <w:szCs w:val="24"/>
        </w:rPr>
        <w:t>CONCEDE A MEDALHA DO MÉRITO LEGISLATIVO “</w:t>
      </w:r>
      <w:r w:rsidR="0083247C" w:rsidRPr="0083247C">
        <w:rPr>
          <w:rFonts w:ascii="Times New Roman" w:hAnsi="Times New Roman" w:cs="Times New Roman"/>
          <w:color w:val="auto"/>
          <w:sz w:val="24"/>
          <w:szCs w:val="24"/>
        </w:rPr>
        <w:t>RAIMUNDO SANTOS RODRIGUES</w:t>
      </w:r>
      <w:r w:rsidRPr="00CA651A">
        <w:rPr>
          <w:rFonts w:ascii="Times New Roman" w:hAnsi="Times New Roman" w:cs="Times New Roman"/>
          <w:color w:val="auto"/>
          <w:sz w:val="24"/>
          <w:szCs w:val="24"/>
        </w:rPr>
        <w:t>” A</w:t>
      </w:r>
      <w:r w:rsidR="0083247C">
        <w:rPr>
          <w:rFonts w:ascii="Times New Roman" w:hAnsi="Times New Roman" w:cs="Times New Roman"/>
          <w:color w:val="auto"/>
          <w:sz w:val="24"/>
          <w:szCs w:val="24"/>
        </w:rPr>
        <w:t>O</w:t>
      </w:r>
      <w:r w:rsidRPr="00CA651A">
        <w:rPr>
          <w:rFonts w:ascii="Times New Roman" w:hAnsi="Times New Roman" w:cs="Times New Roman"/>
          <w:color w:val="auto"/>
          <w:sz w:val="24"/>
          <w:szCs w:val="24"/>
        </w:rPr>
        <w:t xml:space="preserve"> SR. </w:t>
      </w:r>
      <w:r w:rsidR="0083247C" w:rsidRPr="0083247C">
        <w:rPr>
          <w:rFonts w:ascii="Times New Roman" w:hAnsi="Times New Roman" w:cs="Times New Roman"/>
          <w:color w:val="auto"/>
          <w:sz w:val="24"/>
          <w:szCs w:val="24"/>
        </w:rPr>
        <w:t>ANTÔNIO GOMES DE MORAIS</w:t>
      </w:r>
      <w:r w:rsidR="0083247C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0C781949" w14:textId="77777777" w:rsidR="003B38EB" w:rsidRPr="00CA651A" w:rsidRDefault="003B38EB" w:rsidP="003B38EB">
      <w:pPr>
        <w:pStyle w:val="Ttulo1"/>
        <w:rPr>
          <w:rFonts w:ascii="Times New Roman" w:hAnsi="Times New Roman" w:cs="Times New Roman"/>
          <w:sz w:val="24"/>
          <w:szCs w:val="24"/>
        </w:rPr>
      </w:pPr>
    </w:p>
    <w:p w14:paraId="766EC8A7" w14:textId="77777777" w:rsidR="003B38EB" w:rsidRPr="00CA651A" w:rsidRDefault="003B38EB" w:rsidP="003B38E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314A548" w14:textId="77777777" w:rsidR="003B38EB" w:rsidRPr="00CA651A" w:rsidRDefault="003B38EB" w:rsidP="003B38EB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szCs w:val="24"/>
        </w:rPr>
      </w:pPr>
    </w:p>
    <w:p w14:paraId="1A158351" w14:textId="55BC518F" w:rsidR="003B38EB" w:rsidRPr="00CA651A" w:rsidRDefault="003B38EB" w:rsidP="003B38EB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bCs/>
          <w:color w:val="000000"/>
          <w:szCs w:val="24"/>
        </w:rPr>
      </w:pPr>
      <w:r w:rsidRPr="00CA651A">
        <w:rPr>
          <w:rFonts w:ascii="Times New Roman" w:hAnsi="Times New Roman"/>
          <w:b/>
          <w:szCs w:val="24"/>
        </w:rPr>
        <w:t>Art. 1º</w:t>
      </w:r>
      <w:r w:rsidRPr="00CA651A">
        <w:rPr>
          <w:rFonts w:ascii="Times New Roman" w:hAnsi="Times New Roman"/>
          <w:szCs w:val="24"/>
        </w:rPr>
        <w:t xml:space="preserve"> - Fica concedida a Medalha de Mérito Legislativo “</w:t>
      </w:r>
      <w:r w:rsidR="0083247C" w:rsidRPr="0083247C">
        <w:rPr>
          <w:rFonts w:ascii="Times New Roman" w:hAnsi="Times New Roman"/>
          <w:szCs w:val="24"/>
        </w:rPr>
        <w:t>Raimundo Santos Rodrigues</w:t>
      </w:r>
      <w:r w:rsidRPr="00CA651A">
        <w:rPr>
          <w:rFonts w:ascii="Times New Roman" w:hAnsi="Times New Roman"/>
          <w:szCs w:val="24"/>
        </w:rPr>
        <w:t>” a</w:t>
      </w:r>
      <w:r w:rsidR="0083247C">
        <w:rPr>
          <w:rFonts w:ascii="Times New Roman" w:hAnsi="Times New Roman"/>
          <w:szCs w:val="24"/>
        </w:rPr>
        <w:t>o</w:t>
      </w:r>
      <w:r w:rsidRPr="00CA651A">
        <w:rPr>
          <w:rFonts w:ascii="Times New Roman" w:hAnsi="Times New Roman"/>
          <w:szCs w:val="24"/>
        </w:rPr>
        <w:t xml:space="preserve"> S</w:t>
      </w:r>
      <w:r w:rsidR="0083247C">
        <w:rPr>
          <w:rFonts w:ascii="Times New Roman" w:hAnsi="Times New Roman"/>
          <w:szCs w:val="24"/>
        </w:rPr>
        <w:t>r.</w:t>
      </w:r>
      <w:r w:rsidRPr="00CA651A">
        <w:rPr>
          <w:rFonts w:ascii="Times New Roman" w:hAnsi="Times New Roman"/>
          <w:szCs w:val="24"/>
        </w:rPr>
        <w:t xml:space="preserve"> </w:t>
      </w:r>
      <w:r w:rsidR="0083247C" w:rsidRPr="0083247C">
        <w:rPr>
          <w:rFonts w:ascii="Times New Roman" w:hAnsi="Times New Roman"/>
          <w:szCs w:val="24"/>
        </w:rPr>
        <w:t xml:space="preserve">Antônio Gomes </w:t>
      </w:r>
      <w:r w:rsidR="0083247C">
        <w:rPr>
          <w:rFonts w:ascii="Times New Roman" w:hAnsi="Times New Roman"/>
          <w:szCs w:val="24"/>
        </w:rPr>
        <w:t>d</w:t>
      </w:r>
      <w:r w:rsidR="0083247C" w:rsidRPr="0083247C">
        <w:rPr>
          <w:rFonts w:ascii="Times New Roman" w:hAnsi="Times New Roman"/>
          <w:szCs w:val="24"/>
        </w:rPr>
        <w:t>e Morais</w:t>
      </w:r>
      <w:r w:rsidR="0063165B" w:rsidRPr="00CA651A">
        <w:rPr>
          <w:rFonts w:ascii="Times New Roman" w:hAnsi="Times New Roman"/>
          <w:bCs/>
          <w:i/>
          <w:iCs/>
          <w:color w:val="000000"/>
          <w:szCs w:val="24"/>
        </w:rPr>
        <w:t xml:space="preserve">, </w:t>
      </w:r>
      <w:r w:rsidR="0063165B" w:rsidRPr="00CA651A">
        <w:rPr>
          <w:rFonts w:ascii="Times New Roman" w:hAnsi="Times New Roman"/>
          <w:bCs/>
          <w:color w:val="000000"/>
          <w:szCs w:val="24"/>
        </w:rPr>
        <w:t xml:space="preserve">natural de </w:t>
      </w:r>
      <w:r w:rsidR="0083247C">
        <w:rPr>
          <w:rFonts w:ascii="Times New Roman" w:hAnsi="Times New Roman"/>
          <w:bCs/>
          <w:color w:val="000000"/>
          <w:szCs w:val="24"/>
        </w:rPr>
        <w:t>Loreto</w:t>
      </w:r>
      <w:r w:rsidR="0063165B" w:rsidRPr="00CA651A">
        <w:rPr>
          <w:rFonts w:ascii="Times New Roman" w:hAnsi="Times New Roman"/>
          <w:bCs/>
          <w:color w:val="000000"/>
          <w:szCs w:val="24"/>
        </w:rPr>
        <w:t>, Estado do Maranhão.</w:t>
      </w:r>
    </w:p>
    <w:p w14:paraId="465B6AD4" w14:textId="77777777" w:rsidR="003B38EB" w:rsidRPr="00CA651A" w:rsidRDefault="003B38EB" w:rsidP="003B38EB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bCs/>
          <w:color w:val="000000"/>
          <w:szCs w:val="24"/>
        </w:rPr>
      </w:pPr>
    </w:p>
    <w:p w14:paraId="3C1E2DE5" w14:textId="77777777" w:rsidR="003B38EB" w:rsidRPr="00CA651A" w:rsidRDefault="003B38EB" w:rsidP="003B38EB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szCs w:val="24"/>
        </w:rPr>
      </w:pPr>
      <w:r w:rsidRPr="00CA651A">
        <w:rPr>
          <w:rFonts w:ascii="Times New Roman" w:hAnsi="Times New Roman"/>
          <w:b/>
          <w:bCs/>
          <w:color w:val="000000"/>
          <w:szCs w:val="24"/>
        </w:rPr>
        <w:t>Art. 2º</w:t>
      </w:r>
      <w:r w:rsidRPr="00CA651A">
        <w:rPr>
          <w:rFonts w:ascii="Times New Roman" w:hAnsi="Times New Roman"/>
          <w:bCs/>
          <w:color w:val="000000"/>
          <w:szCs w:val="24"/>
        </w:rPr>
        <w:t xml:space="preserve"> - Esta Resolução Legislativa entrará em vigor na data de sua publicação.</w:t>
      </w:r>
      <w:r w:rsidRPr="00CA651A">
        <w:rPr>
          <w:rFonts w:ascii="Times New Roman" w:hAnsi="Times New Roman"/>
          <w:szCs w:val="24"/>
        </w:rPr>
        <w:t xml:space="preserve"> </w:t>
      </w:r>
    </w:p>
    <w:p w14:paraId="2CB4B38E" w14:textId="77777777" w:rsidR="0083205C" w:rsidRPr="00CA651A" w:rsidRDefault="0083205C" w:rsidP="001472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924D4" w14:textId="77777777" w:rsidR="0083205C" w:rsidRPr="00CA651A" w:rsidRDefault="0083205C" w:rsidP="001472E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09E43D" w14:textId="39E9971C" w:rsidR="003B38EB" w:rsidRPr="00CA651A" w:rsidRDefault="003B38EB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Plenário “Deputado Nagib Haickel”</w:t>
      </w:r>
      <w:r w:rsidR="00B91365" w:rsidRPr="00CA651A">
        <w:rPr>
          <w:rFonts w:ascii="Times New Roman" w:hAnsi="Times New Roman" w:cs="Times New Roman"/>
          <w:b/>
          <w:sz w:val="24"/>
          <w:szCs w:val="24"/>
        </w:rPr>
        <w:t>,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 Palácio “Manuel Beckman”</w:t>
      </w:r>
    </w:p>
    <w:p w14:paraId="15E6B57B" w14:textId="3C2AC658" w:rsidR="002C19CA" w:rsidRPr="00CA651A" w:rsidRDefault="002C19CA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Assembleia Legislat</w:t>
      </w:r>
      <w:r w:rsidR="005109A2" w:rsidRPr="00CA651A">
        <w:rPr>
          <w:rFonts w:ascii="Times New Roman" w:hAnsi="Times New Roman" w:cs="Times New Roman"/>
          <w:b/>
          <w:sz w:val="24"/>
          <w:szCs w:val="24"/>
        </w:rPr>
        <w:t>iva do Estado do Maranhão</w:t>
      </w:r>
      <w:r w:rsidR="00A777C7" w:rsidRPr="00CA651A">
        <w:rPr>
          <w:rFonts w:ascii="Times New Roman" w:hAnsi="Times New Roman" w:cs="Times New Roman"/>
          <w:b/>
          <w:sz w:val="24"/>
          <w:szCs w:val="24"/>
        </w:rPr>
        <w:t xml:space="preserve"> - ALEMA</w:t>
      </w:r>
      <w:r w:rsidR="005109A2" w:rsidRPr="00CA651A">
        <w:rPr>
          <w:rFonts w:ascii="Times New Roman" w:hAnsi="Times New Roman" w:cs="Times New Roman"/>
          <w:b/>
          <w:sz w:val="24"/>
          <w:szCs w:val="24"/>
        </w:rPr>
        <w:t xml:space="preserve">, em </w:t>
      </w:r>
      <w:r w:rsidR="00CE7668">
        <w:rPr>
          <w:rFonts w:ascii="Times New Roman" w:hAnsi="Times New Roman" w:cs="Times New Roman"/>
          <w:b/>
          <w:sz w:val="24"/>
          <w:szCs w:val="24"/>
        </w:rPr>
        <w:t>0</w:t>
      </w:r>
      <w:r w:rsidR="0083247C">
        <w:rPr>
          <w:rFonts w:ascii="Times New Roman" w:hAnsi="Times New Roman" w:cs="Times New Roman"/>
          <w:b/>
          <w:sz w:val="24"/>
          <w:szCs w:val="24"/>
        </w:rPr>
        <w:t>6</w:t>
      </w:r>
      <w:r w:rsidR="00A777C7" w:rsidRPr="00CA65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83247C">
        <w:rPr>
          <w:rFonts w:ascii="Times New Roman" w:hAnsi="Times New Roman" w:cs="Times New Roman"/>
          <w:b/>
          <w:sz w:val="24"/>
          <w:szCs w:val="24"/>
        </w:rPr>
        <w:t>março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83247C">
        <w:rPr>
          <w:rFonts w:ascii="Times New Roman" w:hAnsi="Times New Roman" w:cs="Times New Roman"/>
          <w:b/>
          <w:sz w:val="24"/>
          <w:szCs w:val="24"/>
        </w:rPr>
        <w:t>6</w:t>
      </w:r>
      <w:r w:rsidRPr="00CA651A">
        <w:rPr>
          <w:rFonts w:ascii="Times New Roman" w:hAnsi="Times New Roman" w:cs="Times New Roman"/>
          <w:b/>
          <w:sz w:val="24"/>
          <w:szCs w:val="24"/>
        </w:rPr>
        <w:t>.</w:t>
      </w:r>
    </w:p>
    <w:p w14:paraId="4ECCE8B4" w14:textId="77777777" w:rsidR="002C19CA" w:rsidRPr="00CA651A" w:rsidRDefault="002C19CA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082400" w14:textId="77777777" w:rsidR="002C19CA" w:rsidRPr="00CA651A" w:rsidRDefault="002C19CA" w:rsidP="001472E0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CA651A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2159C8FA" w14:textId="77777777" w:rsidR="002C19CA" w:rsidRDefault="002C19CA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7A235C" w14:textId="77777777" w:rsidR="00CE7668" w:rsidRPr="00CA651A" w:rsidRDefault="00CE7668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7FE269" w14:textId="77777777" w:rsidR="00764EFE" w:rsidRPr="00CA651A" w:rsidRDefault="00557A78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211D837A" w14:textId="77777777" w:rsidR="0093713E" w:rsidRPr="00CA651A" w:rsidRDefault="00557A78" w:rsidP="001472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>Deputado Estadual</w:t>
      </w:r>
    </w:p>
    <w:p w14:paraId="0449B50B" w14:textId="77777777" w:rsidR="008E4BB7" w:rsidRPr="00CA651A" w:rsidRDefault="003546F4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BD6B20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6F56904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838F75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C411FAF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033BA3" w14:textId="35205BBD" w:rsidR="00A777C7" w:rsidRPr="00CA651A" w:rsidRDefault="00A777C7" w:rsidP="00B9136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51A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103CBCD4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E0BCD85" w14:textId="6F850A38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ab/>
      </w:r>
      <w:r w:rsidR="00AF36DE" w:rsidRPr="00CA651A">
        <w:rPr>
          <w:rFonts w:ascii="Times New Roman" w:hAnsi="Times New Roman" w:cs="Times New Roman"/>
          <w:sz w:val="24"/>
          <w:szCs w:val="24"/>
        </w:rPr>
        <w:t>O Regimento Interno em seu art. 139, alínea “</w:t>
      </w:r>
      <w:r w:rsidR="0083247C">
        <w:rPr>
          <w:rFonts w:ascii="Times New Roman" w:hAnsi="Times New Roman" w:cs="Times New Roman"/>
          <w:sz w:val="24"/>
          <w:szCs w:val="24"/>
        </w:rPr>
        <w:t>g</w:t>
      </w:r>
      <w:r w:rsidR="00AF36DE" w:rsidRPr="00CA651A">
        <w:rPr>
          <w:rFonts w:ascii="Times New Roman" w:hAnsi="Times New Roman" w:cs="Times New Roman"/>
          <w:sz w:val="24"/>
          <w:szCs w:val="24"/>
        </w:rPr>
        <w:t>”, estabelece normas para a concessão da Medalha do Mérito Legislativo “</w:t>
      </w:r>
      <w:r w:rsidR="0083247C" w:rsidRPr="0083247C">
        <w:rPr>
          <w:rFonts w:ascii="Times New Roman" w:hAnsi="Times New Roman"/>
          <w:sz w:val="24"/>
          <w:szCs w:val="24"/>
        </w:rPr>
        <w:t>Raimundo Santos Rodrigues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”, </w:t>
      </w:r>
      <w:r w:rsidR="00CE7668" w:rsidRPr="00CE7668">
        <w:rPr>
          <w:rFonts w:ascii="Times New Roman" w:hAnsi="Times New Roman" w:cs="Times New Roman"/>
          <w:sz w:val="24"/>
          <w:szCs w:val="24"/>
        </w:rPr>
        <w:t xml:space="preserve">para os cidadãos que concorreram para </w:t>
      </w:r>
      <w:r w:rsidR="0083247C" w:rsidRPr="0083247C">
        <w:rPr>
          <w:rFonts w:ascii="Times New Roman" w:hAnsi="Times New Roman" w:cs="Times New Roman"/>
          <w:sz w:val="24"/>
          <w:szCs w:val="24"/>
        </w:rPr>
        <w:t>defesa do meio ambiente e das reservas ambientais do Estado do Maranhão e do Brasil</w:t>
      </w:r>
      <w:r w:rsidR="00AF36DE" w:rsidRPr="00CA651A">
        <w:rPr>
          <w:rFonts w:ascii="Times New Roman" w:hAnsi="Times New Roman" w:cs="Times New Roman"/>
          <w:sz w:val="24"/>
          <w:szCs w:val="24"/>
        </w:rPr>
        <w:t>.  Dessa forma, apresenta-se o nome d</w:t>
      </w:r>
      <w:r w:rsidR="0083247C">
        <w:rPr>
          <w:rFonts w:ascii="Times New Roman" w:hAnsi="Times New Roman" w:cs="Times New Roman"/>
          <w:sz w:val="24"/>
          <w:szCs w:val="24"/>
        </w:rPr>
        <w:t>o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Ilustre Sr</w:t>
      </w:r>
      <w:r w:rsidR="00B32378" w:rsidRPr="00CA651A">
        <w:rPr>
          <w:rFonts w:ascii="Times New Roman" w:hAnsi="Times New Roman" w:cs="Times New Roman"/>
          <w:sz w:val="24"/>
          <w:szCs w:val="24"/>
        </w:rPr>
        <w:t>.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</w:t>
      </w:r>
      <w:r w:rsidR="0083247C" w:rsidRPr="0083247C">
        <w:rPr>
          <w:rFonts w:ascii="Times New Roman" w:hAnsi="Times New Roman"/>
          <w:b/>
          <w:color w:val="000000"/>
          <w:sz w:val="24"/>
          <w:szCs w:val="24"/>
        </w:rPr>
        <w:t>Antônio Gomes de Morais</w:t>
      </w:r>
      <w:r w:rsidR="00AF36DE" w:rsidRPr="00CA651A">
        <w:rPr>
          <w:rFonts w:ascii="Times New Roman" w:hAnsi="Times New Roman" w:cs="Times New Roman"/>
          <w:sz w:val="24"/>
          <w:szCs w:val="24"/>
        </w:rPr>
        <w:t>, que prest</w:t>
      </w:r>
      <w:r w:rsidR="00911F26" w:rsidRPr="00CA651A">
        <w:rPr>
          <w:rFonts w:ascii="Times New Roman" w:hAnsi="Times New Roman" w:cs="Times New Roman"/>
          <w:sz w:val="24"/>
          <w:szCs w:val="24"/>
        </w:rPr>
        <w:t>ou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serviços relevantes aos maranhenses</w:t>
      </w:r>
      <w:r w:rsidR="00911F26" w:rsidRPr="00CA651A">
        <w:rPr>
          <w:rFonts w:ascii="Times New Roman" w:hAnsi="Times New Roman" w:cs="Times New Roman"/>
          <w:sz w:val="24"/>
          <w:szCs w:val="24"/>
        </w:rPr>
        <w:t xml:space="preserve"> </w:t>
      </w:r>
      <w:r w:rsidR="00CE7668">
        <w:rPr>
          <w:rFonts w:ascii="Times New Roman" w:hAnsi="Times New Roman" w:cs="Times New Roman"/>
          <w:sz w:val="24"/>
          <w:szCs w:val="24"/>
        </w:rPr>
        <w:t>focad</w:t>
      </w:r>
      <w:r w:rsidR="0083247C">
        <w:rPr>
          <w:rFonts w:ascii="Times New Roman" w:hAnsi="Times New Roman" w:cs="Times New Roman"/>
          <w:sz w:val="24"/>
          <w:szCs w:val="24"/>
        </w:rPr>
        <w:t>o na</w:t>
      </w:r>
      <w:r w:rsidR="0083247C" w:rsidRPr="0083247C">
        <w:rPr>
          <w:rFonts w:ascii="Times New Roman" w:hAnsi="Times New Roman" w:cs="Times New Roman"/>
          <w:sz w:val="24"/>
          <w:szCs w:val="24"/>
        </w:rPr>
        <w:t xml:space="preserve"> reforma agrária, preservação ambiental e reconhecimento de comunidades tradicionais</w:t>
      </w:r>
      <w:r w:rsidR="0083247C">
        <w:rPr>
          <w:rFonts w:ascii="Times New Roman" w:hAnsi="Times New Roman" w:cs="Times New Roman"/>
          <w:sz w:val="24"/>
          <w:szCs w:val="24"/>
        </w:rPr>
        <w:t>.</w:t>
      </w:r>
    </w:p>
    <w:p w14:paraId="628F5FFD" w14:textId="77777777" w:rsidR="0083247C" w:rsidRPr="0083247C" w:rsidRDefault="0083247C" w:rsidP="008324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1626911" w14:textId="77777777" w:rsidR="0083247C" w:rsidRPr="0083247C" w:rsidRDefault="0083247C" w:rsidP="008324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47C">
        <w:rPr>
          <w:rFonts w:ascii="Times New Roman" w:hAnsi="Times New Roman" w:cs="Times New Roman"/>
          <w:sz w:val="24"/>
          <w:szCs w:val="24"/>
        </w:rPr>
        <w:t xml:space="preserve"> Antônio Gomes de Morais, conhecido como Antônio Criolo, nasceu em 6 de outubro de 1955, no município de Loreto, Maranhão. Homem negro, de descendência quilombola, é filho de lavradores e construiu sua trajetória marcada pela vida no campo, pelo trabalho precoce e pelo compromisso com a coletividade. Desde a infância e adolescência, enfrentou dificuldades socioeconômicas que limitaram sua formação escolar, especialmente em razão do trabalho na roça e da responsabilidade de cuidar da mãe com graves problemas de saúde. Ainda assim, sempre reconheceu a educação como instrumento fundamental de transformação social. </w:t>
      </w:r>
    </w:p>
    <w:p w14:paraId="21F6A2D0" w14:textId="77777777" w:rsidR="0083247C" w:rsidRDefault="0083247C" w:rsidP="008324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7658A31" w14:textId="5EFCC3F6" w:rsidR="0083247C" w:rsidRPr="0083247C" w:rsidRDefault="0083247C" w:rsidP="008324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47C">
        <w:rPr>
          <w:rFonts w:ascii="Times New Roman" w:hAnsi="Times New Roman" w:cs="Times New Roman"/>
          <w:sz w:val="24"/>
          <w:szCs w:val="24"/>
        </w:rPr>
        <w:t xml:space="preserve">Sua inserção nas lutas sociais iniciou-se ainda jovem, por meio da participação ativa em grupos comunitários, religiosos e iniciativas de organização popular, o que contribuiu para a formação de sua consciência social e política. Entre 1981 e 1982, atuou como professor leigo em comunidades rurais do município de Loreto, colaborando para ampliar o acesso à educação em territórios historicamente marginalizados. </w:t>
      </w:r>
    </w:p>
    <w:p w14:paraId="1F96156C" w14:textId="77777777" w:rsidR="0083247C" w:rsidRDefault="0083247C" w:rsidP="008324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C008154" w14:textId="0DD0D55D" w:rsidR="0083247C" w:rsidRDefault="0083247C" w:rsidP="008324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47C">
        <w:rPr>
          <w:rFonts w:ascii="Times New Roman" w:hAnsi="Times New Roman" w:cs="Times New Roman"/>
          <w:sz w:val="24"/>
          <w:szCs w:val="24"/>
        </w:rPr>
        <w:t>Em 1986, assumiu a Direção do Sindicato dos Trabalhadores Rurais de Loreto, dando início a uma trajetória de destaque na defesa dos direitos dos trabalhadores e trabalhadoras do campo. Paralelamente, consolidou sua atuação nas Comunidades Eclesiais de Base (CEBs) e nas Pastorais Sociais da Diocese de Balsas, vinculada à CNBB, com forte engajamento na Comissão Pastoral da Terra (CPT). Exerceu funções como Coordenador das Pastorais Sociais Diocesanas, Coordenador Diocesano da CPT e Coordenador Regional da Pastoral da Terra, sempre pautado pelos princípios da justiça social, da solidariedade, do diálogo e da opção preferencial pelos pobres.</w:t>
      </w:r>
    </w:p>
    <w:p w14:paraId="78F983B2" w14:textId="77777777" w:rsidR="0083247C" w:rsidRPr="0083247C" w:rsidRDefault="0083247C" w:rsidP="008324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73E418C" w14:textId="77777777" w:rsidR="0083247C" w:rsidRPr="0083247C" w:rsidRDefault="0083247C" w:rsidP="008324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47C">
        <w:rPr>
          <w:rFonts w:ascii="Times New Roman" w:hAnsi="Times New Roman" w:cs="Times New Roman"/>
          <w:sz w:val="24"/>
          <w:szCs w:val="24"/>
        </w:rPr>
        <w:t xml:space="preserve"> Ao longo dessa caminhada, esteve diretamente envolvido em processos de enfrentamento a conflitos fundiários, defesa da reforma agrária, preservação ambiental e reconhecimento de comunidades tradicionais. Sua atuação contribuiu para impactos sociais expressivos em diversos municípios do sul do Maranhão, beneficiando aproximadamente 2.328 famílias por meio de assentamentos da reforma agrária e do reconhecimento oficial de comunidades tradicionais. Apesar de enfrentar processos judiciais decorrentes de sua militância, manteve-se firme na defesa dos direitos humanos e da dignidade dos povos do campo. </w:t>
      </w:r>
    </w:p>
    <w:p w14:paraId="067F48EE" w14:textId="77777777" w:rsidR="0083247C" w:rsidRDefault="0083247C" w:rsidP="008324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32BD5D9" w14:textId="77777777" w:rsidR="0083247C" w:rsidRPr="0083247C" w:rsidRDefault="0083247C" w:rsidP="008324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47C">
        <w:rPr>
          <w:rFonts w:ascii="Times New Roman" w:hAnsi="Times New Roman" w:cs="Times New Roman"/>
          <w:sz w:val="24"/>
          <w:szCs w:val="24"/>
        </w:rPr>
        <w:t>Na esfera política institucional, foi eleito vereador pelo Partido dos Trabalhadores (PT) por quatro mandatos no município de Loreto, tornando-se uma das principais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247C">
        <w:rPr>
          <w:rFonts w:ascii="Times New Roman" w:hAnsi="Times New Roman" w:cs="Times New Roman"/>
          <w:sz w:val="24"/>
          <w:szCs w:val="24"/>
        </w:rPr>
        <w:t xml:space="preserve">lideranças políticas locais. Durante seus mandatos, destacou-se pela defesa das causas populares, pela transparência na gestão pública e pelo incentivo à participação social. Também exerceu o cargo de Secretário Municipal por oito anos, contribuindo diretamente para a formulação e execução de políticas públicas. </w:t>
      </w:r>
    </w:p>
    <w:p w14:paraId="4BBF69AB" w14:textId="77777777" w:rsidR="0083247C" w:rsidRDefault="0083247C" w:rsidP="008324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5BD1572" w14:textId="48BB1272" w:rsidR="0083247C" w:rsidRDefault="0083247C" w:rsidP="008324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47C">
        <w:rPr>
          <w:rFonts w:ascii="Times New Roman" w:hAnsi="Times New Roman" w:cs="Times New Roman"/>
          <w:sz w:val="24"/>
          <w:szCs w:val="24"/>
        </w:rPr>
        <w:t>Antônio Criolo é reconhecido por sua coerência ética, simplicidade e capacidade de articulação entre a luta social, a ação pastoral e a política institucional. Sua trajetória representa um legado de resistência, compromisso com a justiça social, defesa da terra, do meio ambiente e dos direitos dos trabalhadores e das comunidades tradicionais.</w:t>
      </w:r>
    </w:p>
    <w:p w14:paraId="72DC030A" w14:textId="77777777" w:rsidR="0083247C" w:rsidRDefault="0083247C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2319B31" w14:textId="7150029C" w:rsidR="000D536A" w:rsidRPr="00CA651A" w:rsidRDefault="000D536A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 xml:space="preserve">Como se observa, a trajetória do Sr. </w:t>
      </w:r>
      <w:r w:rsidR="0083247C" w:rsidRPr="0083247C">
        <w:rPr>
          <w:rFonts w:ascii="Times New Roman" w:hAnsi="Times New Roman" w:cs="Times New Roman"/>
          <w:sz w:val="24"/>
          <w:szCs w:val="24"/>
        </w:rPr>
        <w:t>Antônio Gomes de Morais</w:t>
      </w:r>
      <w:r w:rsidR="00CE7668" w:rsidRPr="00CA651A">
        <w:rPr>
          <w:rFonts w:ascii="Times New Roman" w:hAnsi="Times New Roman" w:cs="Times New Roman"/>
          <w:sz w:val="24"/>
          <w:szCs w:val="24"/>
        </w:rPr>
        <w:t xml:space="preserve"> </w:t>
      </w:r>
      <w:r w:rsidR="0083247C">
        <w:rPr>
          <w:rFonts w:ascii="Times New Roman" w:hAnsi="Times New Roman" w:cs="Times New Roman"/>
          <w:sz w:val="24"/>
          <w:szCs w:val="24"/>
        </w:rPr>
        <w:t>o</w:t>
      </w:r>
      <w:r w:rsidRPr="00CA651A">
        <w:rPr>
          <w:rFonts w:ascii="Times New Roman" w:hAnsi="Times New Roman" w:cs="Times New Roman"/>
          <w:sz w:val="24"/>
          <w:szCs w:val="24"/>
        </w:rPr>
        <w:t xml:space="preserve"> faz merecedor da Medalha do Mérito Legislativo por contribuir </w:t>
      </w:r>
      <w:r w:rsidR="00CA651A" w:rsidRPr="00CA651A">
        <w:rPr>
          <w:rFonts w:ascii="Times New Roman" w:hAnsi="Times New Roman" w:cs="Times New Roman"/>
          <w:sz w:val="24"/>
          <w:szCs w:val="24"/>
        </w:rPr>
        <w:t xml:space="preserve">para </w:t>
      </w:r>
      <w:r w:rsidR="003C4096">
        <w:rPr>
          <w:rFonts w:ascii="Times New Roman" w:hAnsi="Times New Roman" w:cs="Times New Roman"/>
          <w:sz w:val="24"/>
          <w:szCs w:val="24"/>
        </w:rPr>
        <w:t>a defesa da democratização da terra e do meio ambiente</w:t>
      </w:r>
      <w:r w:rsidR="00CE7668">
        <w:rPr>
          <w:rFonts w:ascii="Times New Roman" w:hAnsi="Times New Roman" w:cs="Times New Roman"/>
          <w:sz w:val="24"/>
          <w:szCs w:val="24"/>
        </w:rPr>
        <w:t>.</w:t>
      </w:r>
    </w:p>
    <w:p w14:paraId="64CCE4D7" w14:textId="77777777" w:rsidR="00B32378" w:rsidRPr="00CA651A" w:rsidRDefault="00B32378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A3EC8AE" w14:textId="45FAAE6C" w:rsidR="00A777C7" w:rsidRPr="00CA651A" w:rsidRDefault="00A777C7" w:rsidP="00B323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862328" w14:textId="77777777" w:rsidR="00B32378" w:rsidRPr="00CA651A" w:rsidRDefault="00B32378" w:rsidP="00B32378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CA651A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2BFF9FEE" w14:textId="77777777" w:rsidR="00B32378" w:rsidRPr="00CA651A" w:rsidRDefault="00B32378" w:rsidP="00B323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A7449B" w14:textId="77777777" w:rsidR="00B32378" w:rsidRPr="00CA651A" w:rsidRDefault="00B32378" w:rsidP="00B323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13FFAB4E" w14:textId="77777777" w:rsidR="00B32378" w:rsidRPr="00CA651A" w:rsidRDefault="00B32378" w:rsidP="00B3237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>Deputado Estadual</w:t>
      </w:r>
    </w:p>
    <w:p w14:paraId="179FAB95" w14:textId="77777777" w:rsidR="00B32378" w:rsidRPr="00CA651A" w:rsidRDefault="00B32378" w:rsidP="00B323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32378" w:rsidRPr="00CA651A" w:rsidSect="008209D3">
      <w:headerReference w:type="default" r:id="rId8"/>
      <w:pgSz w:w="11907" w:h="16840" w:code="9"/>
      <w:pgMar w:top="993" w:right="851" w:bottom="993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1B325" w14:textId="77777777" w:rsidR="00E972D6" w:rsidRDefault="00E972D6" w:rsidP="00D3740A">
      <w:pPr>
        <w:spacing w:after="0" w:line="240" w:lineRule="auto"/>
      </w:pPr>
      <w:r>
        <w:separator/>
      </w:r>
    </w:p>
  </w:endnote>
  <w:endnote w:type="continuationSeparator" w:id="0">
    <w:p w14:paraId="00B0D7D5" w14:textId="77777777" w:rsidR="00E972D6" w:rsidRDefault="00E972D6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BFEA8" w14:textId="77777777" w:rsidR="00E972D6" w:rsidRDefault="00E972D6" w:rsidP="00D3740A">
      <w:pPr>
        <w:spacing w:after="0" w:line="240" w:lineRule="auto"/>
      </w:pPr>
      <w:r>
        <w:separator/>
      </w:r>
    </w:p>
  </w:footnote>
  <w:footnote w:type="continuationSeparator" w:id="0">
    <w:p w14:paraId="53575933" w14:textId="77777777" w:rsidR="00E972D6" w:rsidRDefault="00E972D6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477D3" w14:textId="77777777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683E8C79" wp14:editId="429FE608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95BF8D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2E2859F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572D1946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782F7D93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14:paraId="50F166DD" w14:textId="77777777" w:rsidR="00B45D3C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  <w:p w14:paraId="58040CDE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7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071410">
    <w:abstractNumId w:val="0"/>
  </w:num>
  <w:num w:numId="2" w16cid:durableId="973607958">
    <w:abstractNumId w:val="16"/>
  </w:num>
  <w:num w:numId="3" w16cid:durableId="1641880034">
    <w:abstractNumId w:val="8"/>
  </w:num>
  <w:num w:numId="4" w16cid:durableId="1000157869">
    <w:abstractNumId w:val="18"/>
  </w:num>
  <w:num w:numId="5" w16cid:durableId="252131555">
    <w:abstractNumId w:val="17"/>
  </w:num>
  <w:num w:numId="6" w16cid:durableId="1560046425">
    <w:abstractNumId w:val="19"/>
  </w:num>
  <w:num w:numId="7" w16cid:durableId="1262647744">
    <w:abstractNumId w:val="14"/>
  </w:num>
  <w:num w:numId="8" w16cid:durableId="1368872028">
    <w:abstractNumId w:val="6"/>
  </w:num>
  <w:num w:numId="9" w16cid:durableId="1535269402">
    <w:abstractNumId w:val="15"/>
  </w:num>
  <w:num w:numId="10" w16cid:durableId="1941375641">
    <w:abstractNumId w:val="24"/>
  </w:num>
  <w:num w:numId="11" w16cid:durableId="391931992">
    <w:abstractNumId w:val="20"/>
  </w:num>
  <w:num w:numId="12" w16cid:durableId="2036955949">
    <w:abstractNumId w:val="13"/>
  </w:num>
  <w:num w:numId="13" w16cid:durableId="796141197">
    <w:abstractNumId w:val="11"/>
  </w:num>
  <w:num w:numId="14" w16cid:durableId="1861816309">
    <w:abstractNumId w:val="23"/>
  </w:num>
  <w:num w:numId="15" w16cid:durableId="1205601893">
    <w:abstractNumId w:val="12"/>
  </w:num>
  <w:num w:numId="16" w16cid:durableId="1029454180">
    <w:abstractNumId w:val="2"/>
  </w:num>
  <w:num w:numId="17" w16cid:durableId="1078209555">
    <w:abstractNumId w:val="3"/>
  </w:num>
  <w:num w:numId="18" w16cid:durableId="1089811166">
    <w:abstractNumId w:val="25"/>
  </w:num>
  <w:num w:numId="19" w16cid:durableId="1277982159">
    <w:abstractNumId w:val="1"/>
  </w:num>
  <w:num w:numId="20" w16cid:durableId="260839120">
    <w:abstractNumId w:val="21"/>
  </w:num>
  <w:num w:numId="21" w16cid:durableId="1075709768">
    <w:abstractNumId w:val="4"/>
  </w:num>
  <w:num w:numId="22" w16cid:durableId="2070568165">
    <w:abstractNumId w:val="7"/>
  </w:num>
  <w:num w:numId="23" w16cid:durableId="2074767238">
    <w:abstractNumId w:val="9"/>
  </w:num>
  <w:num w:numId="24" w16cid:durableId="1536381161">
    <w:abstractNumId w:val="22"/>
  </w:num>
  <w:num w:numId="25" w16cid:durableId="1222058850">
    <w:abstractNumId w:val="26"/>
  </w:num>
  <w:num w:numId="26" w16cid:durableId="1705908175">
    <w:abstractNumId w:val="10"/>
  </w:num>
  <w:num w:numId="27" w16cid:durableId="20172215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25927"/>
    <w:rsid w:val="00030DF1"/>
    <w:rsid w:val="00031E7A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61EC4"/>
    <w:rsid w:val="00065983"/>
    <w:rsid w:val="00070666"/>
    <w:rsid w:val="000728BD"/>
    <w:rsid w:val="00074454"/>
    <w:rsid w:val="00075218"/>
    <w:rsid w:val="00075307"/>
    <w:rsid w:val="00076064"/>
    <w:rsid w:val="000819DF"/>
    <w:rsid w:val="00083760"/>
    <w:rsid w:val="000854AC"/>
    <w:rsid w:val="00085933"/>
    <w:rsid w:val="00087455"/>
    <w:rsid w:val="00094B34"/>
    <w:rsid w:val="00096FF8"/>
    <w:rsid w:val="0009761F"/>
    <w:rsid w:val="000A57E0"/>
    <w:rsid w:val="000B49CE"/>
    <w:rsid w:val="000B4D4C"/>
    <w:rsid w:val="000C3302"/>
    <w:rsid w:val="000D536A"/>
    <w:rsid w:val="000D5D66"/>
    <w:rsid w:val="000E1434"/>
    <w:rsid w:val="00102809"/>
    <w:rsid w:val="00106A4D"/>
    <w:rsid w:val="00114ED5"/>
    <w:rsid w:val="001171BF"/>
    <w:rsid w:val="00120214"/>
    <w:rsid w:val="00123703"/>
    <w:rsid w:val="0012629E"/>
    <w:rsid w:val="00127F23"/>
    <w:rsid w:val="00133BA1"/>
    <w:rsid w:val="00134F1B"/>
    <w:rsid w:val="0014176C"/>
    <w:rsid w:val="00143527"/>
    <w:rsid w:val="00144052"/>
    <w:rsid w:val="00144EFA"/>
    <w:rsid w:val="00147196"/>
    <w:rsid w:val="001472E0"/>
    <w:rsid w:val="00150D1C"/>
    <w:rsid w:val="00151319"/>
    <w:rsid w:val="00153CD8"/>
    <w:rsid w:val="001602D3"/>
    <w:rsid w:val="00161A7D"/>
    <w:rsid w:val="001646B4"/>
    <w:rsid w:val="00170F18"/>
    <w:rsid w:val="00171D17"/>
    <w:rsid w:val="00175019"/>
    <w:rsid w:val="0018004B"/>
    <w:rsid w:val="001937C3"/>
    <w:rsid w:val="00195A16"/>
    <w:rsid w:val="00196095"/>
    <w:rsid w:val="001A238D"/>
    <w:rsid w:val="001A30EB"/>
    <w:rsid w:val="001A607C"/>
    <w:rsid w:val="001B2AAD"/>
    <w:rsid w:val="001C261C"/>
    <w:rsid w:val="001C2683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736B"/>
    <w:rsid w:val="0022139C"/>
    <w:rsid w:val="0022559F"/>
    <w:rsid w:val="002318FB"/>
    <w:rsid w:val="00231EE3"/>
    <w:rsid w:val="0023408E"/>
    <w:rsid w:val="0024202B"/>
    <w:rsid w:val="002434F2"/>
    <w:rsid w:val="00244578"/>
    <w:rsid w:val="00250A61"/>
    <w:rsid w:val="00253150"/>
    <w:rsid w:val="002541BD"/>
    <w:rsid w:val="00255573"/>
    <w:rsid w:val="00255B11"/>
    <w:rsid w:val="00255EAB"/>
    <w:rsid w:val="00264CDF"/>
    <w:rsid w:val="00265CA5"/>
    <w:rsid w:val="00271E2A"/>
    <w:rsid w:val="002742DD"/>
    <w:rsid w:val="00286182"/>
    <w:rsid w:val="002867F6"/>
    <w:rsid w:val="00286D24"/>
    <w:rsid w:val="0029100B"/>
    <w:rsid w:val="00294DBF"/>
    <w:rsid w:val="00295544"/>
    <w:rsid w:val="002A02E1"/>
    <w:rsid w:val="002A056C"/>
    <w:rsid w:val="002A2E55"/>
    <w:rsid w:val="002A6EDE"/>
    <w:rsid w:val="002B0653"/>
    <w:rsid w:val="002B0A0C"/>
    <w:rsid w:val="002B1302"/>
    <w:rsid w:val="002B69AB"/>
    <w:rsid w:val="002B7F09"/>
    <w:rsid w:val="002C027F"/>
    <w:rsid w:val="002C19CA"/>
    <w:rsid w:val="002D5255"/>
    <w:rsid w:val="002E6CCC"/>
    <w:rsid w:val="002E7F37"/>
    <w:rsid w:val="002F1D59"/>
    <w:rsid w:val="002F22F6"/>
    <w:rsid w:val="002F304A"/>
    <w:rsid w:val="002F3E77"/>
    <w:rsid w:val="002F7F04"/>
    <w:rsid w:val="003027B9"/>
    <w:rsid w:val="00305FDA"/>
    <w:rsid w:val="00310F1A"/>
    <w:rsid w:val="0031168F"/>
    <w:rsid w:val="00320073"/>
    <w:rsid w:val="0032184B"/>
    <w:rsid w:val="00322815"/>
    <w:rsid w:val="00324699"/>
    <w:rsid w:val="00325317"/>
    <w:rsid w:val="00326501"/>
    <w:rsid w:val="00331458"/>
    <w:rsid w:val="00337921"/>
    <w:rsid w:val="003438DC"/>
    <w:rsid w:val="00344D4C"/>
    <w:rsid w:val="00345F6A"/>
    <w:rsid w:val="003478F1"/>
    <w:rsid w:val="00352A92"/>
    <w:rsid w:val="003546F4"/>
    <w:rsid w:val="00360066"/>
    <w:rsid w:val="00362ED0"/>
    <w:rsid w:val="0037652F"/>
    <w:rsid w:val="003767CD"/>
    <w:rsid w:val="00377E4F"/>
    <w:rsid w:val="00377F9F"/>
    <w:rsid w:val="00382F43"/>
    <w:rsid w:val="00384829"/>
    <w:rsid w:val="00387BF0"/>
    <w:rsid w:val="003963A4"/>
    <w:rsid w:val="00397E05"/>
    <w:rsid w:val="003A0020"/>
    <w:rsid w:val="003A031B"/>
    <w:rsid w:val="003A0789"/>
    <w:rsid w:val="003A7EAF"/>
    <w:rsid w:val="003B023F"/>
    <w:rsid w:val="003B1511"/>
    <w:rsid w:val="003B38EB"/>
    <w:rsid w:val="003B5306"/>
    <w:rsid w:val="003B5A3E"/>
    <w:rsid w:val="003B5EBF"/>
    <w:rsid w:val="003B6162"/>
    <w:rsid w:val="003C317C"/>
    <w:rsid w:val="003C4096"/>
    <w:rsid w:val="003C4897"/>
    <w:rsid w:val="003C6C3F"/>
    <w:rsid w:val="003C7F21"/>
    <w:rsid w:val="003D396D"/>
    <w:rsid w:val="003D66F6"/>
    <w:rsid w:val="003E1809"/>
    <w:rsid w:val="003E44BC"/>
    <w:rsid w:val="003F21CD"/>
    <w:rsid w:val="003F56A5"/>
    <w:rsid w:val="00400769"/>
    <w:rsid w:val="004063CC"/>
    <w:rsid w:val="00410A65"/>
    <w:rsid w:val="0041726C"/>
    <w:rsid w:val="0042007E"/>
    <w:rsid w:val="0042076D"/>
    <w:rsid w:val="00422F78"/>
    <w:rsid w:val="00423468"/>
    <w:rsid w:val="0042536A"/>
    <w:rsid w:val="00430206"/>
    <w:rsid w:val="0043155F"/>
    <w:rsid w:val="0043473B"/>
    <w:rsid w:val="00435449"/>
    <w:rsid w:val="00435A7B"/>
    <w:rsid w:val="00436672"/>
    <w:rsid w:val="00436C9F"/>
    <w:rsid w:val="00444898"/>
    <w:rsid w:val="00445394"/>
    <w:rsid w:val="00446CCA"/>
    <w:rsid w:val="00452D94"/>
    <w:rsid w:val="004667CD"/>
    <w:rsid w:val="00467F0A"/>
    <w:rsid w:val="00471ACE"/>
    <w:rsid w:val="00471CBD"/>
    <w:rsid w:val="004735C7"/>
    <w:rsid w:val="004757D8"/>
    <w:rsid w:val="004809CC"/>
    <w:rsid w:val="004871D7"/>
    <w:rsid w:val="004902E5"/>
    <w:rsid w:val="00497588"/>
    <w:rsid w:val="004A12A3"/>
    <w:rsid w:val="004B29C5"/>
    <w:rsid w:val="004C175C"/>
    <w:rsid w:val="004C2F2E"/>
    <w:rsid w:val="004C3B93"/>
    <w:rsid w:val="004C40B5"/>
    <w:rsid w:val="004C7F99"/>
    <w:rsid w:val="004D2994"/>
    <w:rsid w:val="004D790B"/>
    <w:rsid w:val="004D7B5B"/>
    <w:rsid w:val="004E5148"/>
    <w:rsid w:val="004E616E"/>
    <w:rsid w:val="004E6709"/>
    <w:rsid w:val="004F04D9"/>
    <w:rsid w:val="004F09EC"/>
    <w:rsid w:val="004F1B83"/>
    <w:rsid w:val="004F47BB"/>
    <w:rsid w:val="004F4AD0"/>
    <w:rsid w:val="005030A9"/>
    <w:rsid w:val="005109A2"/>
    <w:rsid w:val="005110DF"/>
    <w:rsid w:val="00514B77"/>
    <w:rsid w:val="00516751"/>
    <w:rsid w:val="00520D2F"/>
    <w:rsid w:val="005279DB"/>
    <w:rsid w:val="005431EE"/>
    <w:rsid w:val="00544913"/>
    <w:rsid w:val="00550C2F"/>
    <w:rsid w:val="00552306"/>
    <w:rsid w:val="00552DDE"/>
    <w:rsid w:val="00554010"/>
    <w:rsid w:val="00555DB8"/>
    <w:rsid w:val="00556693"/>
    <w:rsid w:val="00557A78"/>
    <w:rsid w:val="00560199"/>
    <w:rsid w:val="00575352"/>
    <w:rsid w:val="00576D86"/>
    <w:rsid w:val="0058226E"/>
    <w:rsid w:val="00582CA6"/>
    <w:rsid w:val="00585000"/>
    <w:rsid w:val="00585240"/>
    <w:rsid w:val="00597211"/>
    <w:rsid w:val="005A1D4B"/>
    <w:rsid w:val="005A2F37"/>
    <w:rsid w:val="005A5382"/>
    <w:rsid w:val="005A6809"/>
    <w:rsid w:val="005A6B50"/>
    <w:rsid w:val="005B6715"/>
    <w:rsid w:val="005B7223"/>
    <w:rsid w:val="005B76DB"/>
    <w:rsid w:val="005C3113"/>
    <w:rsid w:val="005C4762"/>
    <w:rsid w:val="005C71CA"/>
    <w:rsid w:val="005C72B8"/>
    <w:rsid w:val="005D3169"/>
    <w:rsid w:val="005D5F1B"/>
    <w:rsid w:val="005D6081"/>
    <w:rsid w:val="005E656C"/>
    <w:rsid w:val="005E7D54"/>
    <w:rsid w:val="005F2001"/>
    <w:rsid w:val="006047BD"/>
    <w:rsid w:val="00616A68"/>
    <w:rsid w:val="0062192B"/>
    <w:rsid w:val="00621F7C"/>
    <w:rsid w:val="006232A1"/>
    <w:rsid w:val="00624A36"/>
    <w:rsid w:val="0062670F"/>
    <w:rsid w:val="0063096D"/>
    <w:rsid w:val="0063100F"/>
    <w:rsid w:val="00631148"/>
    <w:rsid w:val="0063165B"/>
    <w:rsid w:val="006319E5"/>
    <w:rsid w:val="006332E5"/>
    <w:rsid w:val="00634CA4"/>
    <w:rsid w:val="0063665A"/>
    <w:rsid w:val="006428F0"/>
    <w:rsid w:val="0064291D"/>
    <w:rsid w:val="00644093"/>
    <w:rsid w:val="006534C9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83471"/>
    <w:rsid w:val="00687DD6"/>
    <w:rsid w:val="00693913"/>
    <w:rsid w:val="006944FA"/>
    <w:rsid w:val="006A1220"/>
    <w:rsid w:val="006A38D5"/>
    <w:rsid w:val="006B34F9"/>
    <w:rsid w:val="006C1C82"/>
    <w:rsid w:val="006C33CC"/>
    <w:rsid w:val="006C49DD"/>
    <w:rsid w:val="006C5162"/>
    <w:rsid w:val="006D2E84"/>
    <w:rsid w:val="006E5119"/>
    <w:rsid w:val="006E55E3"/>
    <w:rsid w:val="006F2821"/>
    <w:rsid w:val="006F49D0"/>
    <w:rsid w:val="006F72FE"/>
    <w:rsid w:val="006F784E"/>
    <w:rsid w:val="00704F9C"/>
    <w:rsid w:val="0070633D"/>
    <w:rsid w:val="00706EAC"/>
    <w:rsid w:val="0070784C"/>
    <w:rsid w:val="00711CAB"/>
    <w:rsid w:val="00712793"/>
    <w:rsid w:val="00713913"/>
    <w:rsid w:val="00715AEB"/>
    <w:rsid w:val="0071601C"/>
    <w:rsid w:val="00720B27"/>
    <w:rsid w:val="007227E2"/>
    <w:rsid w:val="00722AC5"/>
    <w:rsid w:val="00726987"/>
    <w:rsid w:val="00727772"/>
    <w:rsid w:val="007327E9"/>
    <w:rsid w:val="00734DF3"/>
    <w:rsid w:val="0074041E"/>
    <w:rsid w:val="00744744"/>
    <w:rsid w:val="007477C3"/>
    <w:rsid w:val="00750310"/>
    <w:rsid w:val="00755194"/>
    <w:rsid w:val="00755BB8"/>
    <w:rsid w:val="00764EFE"/>
    <w:rsid w:val="00765B70"/>
    <w:rsid w:val="00767A9E"/>
    <w:rsid w:val="0077331E"/>
    <w:rsid w:val="0077515D"/>
    <w:rsid w:val="007763C4"/>
    <w:rsid w:val="0078131A"/>
    <w:rsid w:val="0078283F"/>
    <w:rsid w:val="00783C8C"/>
    <w:rsid w:val="00784A00"/>
    <w:rsid w:val="00793460"/>
    <w:rsid w:val="00794CA8"/>
    <w:rsid w:val="0079778A"/>
    <w:rsid w:val="00797A71"/>
    <w:rsid w:val="007A012C"/>
    <w:rsid w:val="007A06BD"/>
    <w:rsid w:val="007A168E"/>
    <w:rsid w:val="007B14EE"/>
    <w:rsid w:val="007B2C54"/>
    <w:rsid w:val="007B7000"/>
    <w:rsid w:val="007B78CC"/>
    <w:rsid w:val="007B7E23"/>
    <w:rsid w:val="007C0D0D"/>
    <w:rsid w:val="007C2E0D"/>
    <w:rsid w:val="007C63FA"/>
    <w:rsid w:val="007D3C8D"/>
    <w:rsid w:val="007D3FAC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189D"/>
    <w:rsid w:val="0083205C"/>
    <w:rsid w:val="0083247C"/>
    <w:rsid w:val="0083350B"/>
    <w:rsid w:val="00834A20"/>
    <w:rsid w:val="00834B93"/>
    <w:rsid w:val="00835BCE"/>
    <w:rsid w:val="008416A3"/>
    <w:rsid w:val="008417B8"/>
    <w:rsid w:val="00841E4F"/>
    <w:rsid w:val="00855EA6"/>
    <w:rsid w:val="00862EB0"/>
    <w:rsid w:val="008635BB"/>
    <w:rsid w:val="00870F2A"/>
    <w:rsid w:val="008738DD"/>
    <w:rsid w:val="008805E1"/>
    <w:rsid w:val="008A1C9F"/>
    <w:rsid w:val="008A27E3"/>
    <w:rsid w:val="008A4169"/>
    <w:rsid w:val="008C5C09"/>
    <w:rsid w:val="008D07F6"/>
    <w:rsid w:val="008D0EE2"/>
    <w:rsid w:val="008D443E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4198"/>
    <w:rsid w:val="00911F26"/>
    <w:rsid w:val="00911FFC"/>
    <w:rsid w:val="009140DE"/>
    <w:rsid w:val="0091528A"/>
    <w:rsid w:val="00923948"/>
    <w:rsid w:val="009274B1"/>
    <w:rsid w:val="00927D35"/>
    <w:rsid w:val="00927DB3"/>
    <w:rsid w:val="0093713E"/>
    <w:rsid w:val="00937A73"/>
    <w:rsid w:val="00941100"/>
    <w:rsid w:val="009419D1"/>
    <w:rsid w:val="00944EE8"/>
    <w:rsid w:val="009471D9"/>
    <w:rsid w:val="0095177F"/>
    <w:rsid w:val="00961752"/>
    <w:rsid w:val="00963BF1"/>
    <w:rsid w:val="009668DD"/>
    <w:rsid w:val="00970355"/>
    <w:rsid w:val="00972CA1"/>
    <w:rsid w:val="00974F45"/>
    <w:rsid w:val="00980840"/>
    <w:rsid w:val="00983702"/>
    <w:rsid w:val="00985C2F"/>
    <w:rsid w:val="00986996"/>
    <w:rsid w:val="00991433"/>
    <w:rsid w:val="009932BF"/>
    <w:rsid w:val="00995E94"/>
    <w:rsid w:val="009A29AA"/>
    <w:rsid w:val="009A3A29"/>
    <w:rsid w:val="009A53FA"/>
    <w:rsid w:val="009A546F"/>
    <w:rsid w:val="009B0EAA"/>
    <w:rsid w:val="009B1FA7"/>
    <w:rsid w:val="009B31A9"/>
    <w:rsid w:val="009B590C"/>
    <w:rsid w:val="009B617F"/>
    <w:rsid w:val="009C3A98"/>
    <w:rsid w:val="009D33AD"/>
    <w:rsid w:val="009D35FA"/>
    <w:rsid w:val="009D364E"/>
    <w:rsid w:val="009E1ACA"/>
    <w:rsid w:val="009E4F6C"/>
    <w:rsid w:val="009F0D77"/>
    <w:rsid w:val="009F29EF"/>
    <w:rsid w:val="009F5B23"/>
    <w:rsid w:val="00A01945"/>
    <w:rsid w:val="00A03236"/>
    <w:rsid w:val="00A0541E"/>
    <w:rsid w:val="00A078F8"/>
    <w:rsid w:val="00A111F8"/>
    <w:rsid w:val="00A20222"/>
    <w:rsid w:val="00A21226"/>
    <w:rsid w:val="00A21D3D"/>
    <w:rsid w:val="00A22156"/>
    <w:rsid w:val="00A27ABD"/>
    <w:rsid w:val="00A31FAE"/>
    <w:rsid w:val="00A42643"/>
    <w:rsid w:val="00A44CEF"/>
    <w:rsid w:val="00A46529"/>
    <w:rsid w:val="00A51601"/>
    <w:rsid w:val="00A563F8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CA6"/>
    <w:rsid w:val="00A761F1"/>
    <w:rsid w:val="00A777C7"/>
    <w:rsid w:val="00A83FE7"/>
    <w:rsid w:val="00A856E3"/>
    <w:rsid w:val="00A9563A"/>
    <w:rsid w:val="00A95837"/>
    <w:rsid w:val="00AA4372"/>
    <w:rsid w:val="00AA6B6D"/>
    <w:rsid w:val="00AB108F"/>
    <w:rsid w:val="00AB5523"/>
    <w:rsid w:val="00AB7E3D"/>
    <w:rsid w:val="00AC04B3"/>
    <w:rsid w:val="00AC05C5"/>
    <w:rsid w:val="00AC37D6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36DE"/>
    <w:rsid w:val="00AF5E59"/>
    <w:rsid w:val="00AF6134"/>
    <w:rsid w:val="00AF7859"/>
    <w:rsid w:val="00B0159C"/>
    <w:rsid w:val="00B029F9"/>
    <w:rsid w:val="00B0528B"/>
    <w:rsid w:val="00B05733"/>
    <w:rsid w:val="00B10085"/>
    <w:rsid w:val="00B11033"/>
    <w:rsid w:val="00B122E0"/>
    <w:rsid w:val="00B126A5"/>
    <w:rsid w:val="00B1680B"/>
    <w:rsid w:val="00B16ABF"/>
    <w:rsid w:val="00B17A1C"/>
    <w:rsid w:val="00B208DF"/>
    <w:rsid w:val="00B25F35"/>
    <w:rsid w:val="00B26FB2"/>
    <w:rsid w:val="00B32378"/>
    <w:rsid w:val="00B37DFA"/>
    <w:rsid w:val="00B41C9A"/>
    <w:rsid w:val="00B45D3C"/>
    <w:rsid w:val="00B463C2"/>
    <w:rsid w:val="00B514F4"/>
    <w:rsid w:val="00B5243D"/>
    <w:rsid w:val="00B53944"/>
    <w:rsid w:val="00B57D2E"/>
    <w:rsid w:val="00B66D3B"/>
    <w:rsid w:val="00B70104"/>
    <w:rsid w:val="00B70902"/>
    <w:rsid w:val="00B82651"/>
    <w:rsid w:val="00B83C57"/>
    <w:rsid w:val="00B866AB"/>
    <w:rsid w:val="00B91365"/>
    <w:rsid w:val="00B91B73"/>
    <w:rsid w:val="00B92C34"/>
    <w:rsid w:val="00BC0154"/>
    <w:rsid w:val="00BC120F"/>
    <w:rsid w:val="00BC1524"/>
    <w:rsid w:val="00BC2E8F"/>
    <w:rsid w:val="00BC409A"/>
    <w:rsid w:val="00BD0B73"/>
    <w:rsid w:val="00BD0E90"/>
    <w:rsid w:val="00BD19EF"/>
    <w:rsid w:val="00BD7DD3"/>
    <w:rsid w:val="00BE2760"/>
    <w:rsid w:val="00BF29E7"/>
    <w:rsid w:val="00BF3D23"/>
    <w:rsid w:val="00BF5C04"/>
    <w:rsid w:val="00BF7C76"/>
    <w:rsid w:val="00C05AE4"/>
    <w:rsid w:val="00C121E0"/>
    <w:rsid w:val="00C15B45"/>
    <w:rsid w:val="00C166AB"/>
    <w:rsid w:val="00C21621"/>
    <w:rsid w:val="00C26F58"/>
    <w:rsid w:val="00C37BAB"/>
    <w:rsid w:val="00C464A4"/>
    <w:rsid w:val="00C47E6C"/>
    <w:rsid w:val="00C530FE"/>
    <w:rsid w:val="00C538CE"/>
    <w:rsid w:val="00C5591F"/>
    <w:rsid w:val="00C56721"/>
    <w:rsid w:val="00C6016C"/>
    <w:rsid w:val="00C63AB0"/>
    <w:rsid w:val="00C648F0"/>
    <w:rsid w:val="00C66E4F"/>
    <w:rsid w:val="00C73CE7"/>
    <w:rsid w:val="00C73F2B"/>
    <w:rsid w:val="00C74B9E"/>
    <w:rsid w:val="00C80675"/>
    <w:rsid w:val="00C810B4"/>
    <w:rsid w:val="00C82184"/>
    <w:rsid w:val="00C82229"/>
    <w:rsid w:val="00C824DC"/>
    <w:rsid w:val="00C831B4"/>
    <w:rsid w:val="00C84406"/>
    <w:rsid w:val="00C94A49"/>
    <w:rsid w:val="00C94C29"/>
    <w:rsid w:val="00C95FC2"/>
    <w:rsid w:val="00CA2708"/>
    <w:rsid w:val="00CA3F78"/>
    <w:rsid w:val="00CA552C"/>
    <w:rsid w:val="00CA651A"/>
    <w:rsid w:val="00CB1258"/>
    <w:rsid w:val="00CB408A"/>
    <w:rsid w:val="00CB53ED"/>
    <w:rsid w:val="00CB5BD3"/>
    <w:rsid w:val="00CB69CF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666C"/>
    <w:rsid w:val="00CE7668"/>
    <w:rsid w:val="00CE7727"/>
    <w:rsid w:val="00CF4705"/>
    <w:rsid w:val="00CF4739"/>
    <w:rsid w:val="00CF5D52"/>
    <w:rsid w:val="00CF5DEE"/>
    <w:rsid w:val="00CF6FB2"/>
    <w:rsid w:val="00CF74F0"/>
    <w:rsid w:val="00D04704"/>
    <w:rsid w:val="00D04B1F"/>
    <w:rsid w:val="00D05BCD"/>
    <w:rsid w:val="00D06516"/>
    <w:rsid w:val="00D161A7"/>
    <w:rsid w:val="00D21775"/>
    <w:rsid w:val="00D247B6"/>
    <w:rsid w:val="00D25456"/>
    <w:rsid w:val="00D31EDE"/>
    <w:rsid w:val="00D32E27"/>
    <w:rsid w:val="00D3740A"/>
    <w:rsid w:val="00D450AD"/>
    <w:rsid w:val="00D45E1D"/>
    <w:rsid w:val="00D46461"/>
    <w:rsid w:val="00D51043"/>
    <w:rsid w:val="00D56333"/>
    <w:rsid w:val="00D575E1"/>
    <w:rsid w:val="00D61265"/>
    <w:rsid w:val="00D64442"/>
    <w:rsid w:val="00D717EE"/>
    <w:rsid w:val="00D71D0B"/>
    <w:rsid w:val="00D73596"/>
    <w:rsid w:val="00D76B9B"/>
    <w:rsid w:val="00D83106"/>
    <w:rsid w:val="00D84804"/>
    <w:rsid w:val="00D90F5D"/>
    <w:rsid w:val="00D96AE5"/>
    <w:rsid w:val="00DA0E41"/>
    <w:rsid w:val="00DA1F61"/>
    <w:rsid w:val="00DA354A"/>
    <w:rsid w:val="00DA3DDD"/>
    <w:rsid w:val="00DA6330"/>
    <w:rsid w:val="00DB7923"/>
    <w:rsid w:val="00DC268E"/>
    <w:rsid w:val="00DC78D3"/>
    <w:rsid w:val="00DE54BB"/>
    <w:rsid w:val="00DE7733"/>
    <w:rsid w:val="00DF1F8E"/>
    <w:rsid w:val="00DF30A1"/>
    <w:rsid w:val="00DF3189"/>
    <w:rsid w:val="00DF6B09"/>
    <w:rsid w:val="00E0047D"/>
    <w:rsid w:val="00E01512"/>
    <w:rsid w:val="00E036D3"/>
    <w:rsid w:val="00E03D72"/>
    <w:rsid w:val="00E10B28"/>
    <w:rsid w:val="00E24F90"/>
    <w:rsid w:val="00E27407"/>
    <w:rsid w:val="00E35BBE"/>
    <w:rsid w:val="00E36D21"/>
    <w:rsid w:val="00E3730F"/>
    <w:rsid w:val="00E413BC"/>
    <w:rsid w:val="00E41F83"/>
    <w:rsid w:val="00E52824"/>
    <w:rsid w:val="00E578EE"/>
    <w:rsid w:val="00E57F55"/>
    <w:rsid w:val="00E64142"/>
    <w:rsid w:val="00E651F7"/>
    <w:rsid w:val="00E659B8"/>
    <w:rsid w:val="00E6698E"/>
    <w:rsid w:val="00E67242"/>
    <w:rsid w:val="00E7089D"/>
    <w:rsid w:val="00E709BF"/>
    <w:rsid w:val="00E75C95"/>
    <w:rsid w:val="00E771E1"/>
    <w:rsid w:val="00E87F98"/>
    <w:rsid w:val="00E94836"/>
    <w:rsid w:val="00E972D6"/>
    <w:rsid w:val="00EA1790"/>
    <w:rsid w:val="00EA257D"/>
    <w:rsid w:val="00EA2794"/>
    <w:rsid w:val="00EA6254"/>
    <w:rsid w:val="00EB155A"/>
    <w:rsid w:val="00EB2256"/>
    <w:rsid w:val="00EB6001"/>
    <w:rsid w:val="00EC486E"/>
    <w:rsid w:val="00EC5A22"/>
    <w:rsid w:val="00ED1427"/>
    <w:rsid w:val="00ED536F"/>
    <w:rsid w:val="00EE22CC"/>
    <w:rsid w:val="00EE3C73"/>
    <w:rsid w:val="00EE4201"/>
    <w:rsid w:val="00EF5DCA"/>
    <w:rsid w:val="00EF7411"/>
    <w:rsid w:val="00F00DA5"/>
    <w:rsid w:val="00F13BA1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402EE"/>
    <w:rsid w:val="00F406E2"/>
    <w:rsid w:val="00F43CE0"/>
    <w:rsid w:val="00F45D9B"/>
    <w:rsid w:val="00F55405"/>
    <w:rsid w:val="00F60704"/>
    <w:rsid w:val="00F610AE"/>
    <w:rsid w:val="00F64C50"/>
    <w:rsid w:val="00F65E23"/>
    <w:rsid w:val="00F66EF0"/>
    <w:rsid w:val="00F67746"/>
    <w:rsid w:val="00F709C3"/>
    <w:rsid w:val="00F728AF"/>
    <w:rsid w:val="00F83A4C"/>
    <w:rsid w:val="00F9523F"/>
    <w:rsid w:val="00FA1F21"/>
    <w:rsid w:val="00FA4AF7"/>
    <w:rsid w:val="00FA537D"/>
    <w:rsid w:val="00FA749D"/>
    <w:rsid w:val="00FB3395"/>
    <w:rsid w:val="00FB5F44"/>
    <w:rsid w:val="00FB6B28"/>
    <w:rsid w:val="00FB6B46"/>
    <w:rsid w:val="00FC4543"/>
    <w:rsid w:val="00FE21E6"/>
    <w:rsid w:val="00FE3698"/>
    <w:rsid w:val="00FE469D"/>
    <w:rsid w:val="00FE50BB"/>
    <w:rsid w:val="00FE5ECF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1D2F45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C9F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paragraph" w:styleId="Corpodetexto">
    <w:name w:val="Body Text"/>
    <w:basedOn w:val="Normal"/>
    <w:link w:val="CorpodetextoChar"/>
    <w:semiHidden/>
    <w:unhideWhenUsed/>
    <w:rsid w:val="003B38EB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B38EB"/>
    <w:rPr>
      <w:rFonts w:ascii="Courier New" w:eastAsia="Times New Roman" w:hAnsi="Courier Ne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17E40-FEF0-43D4-9E3E-D993AAB65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720</Words>
  <Characters>3762</Characters>
  <Application>Microsoft Office Word</Application>
  <DocSecurity>0</DocSecurity>
  <Lines>81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Amorim Júnior</cp:lastModifiedBy>
  <cp:revision>3</cp:revision>
  <cp:lastPrinted>2018-03-28T18:28:00Z</cp:lastPrinted>
  <dcterms:created xsi:type="dcterms:W3CDTF">2026-03-06T13:23:00Z</dcterms:created>
  <dcterms:modified xsi:type="dcterms:W3CDTF">2026-03-06T13:24:00Z</dcterms:modified>
</cp:coreProperties>
</file>